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6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 к 9 Мая в подготовительной группе</w:t>
      </w:r>
      <w:r w:rsidRPr="00E05C4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E05C4E" w:rsidRPr="00E05C4E" w:rsidRDefault="00722876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 xml:space="preserve"> </w:t>
      </w:r>
      <w:r w:rsidR="00E05C4E" w:rsidRPr="00FC28A3">
        <w:rPr>
          <w:b/>
          <w:color w:val="111111"/>
          <w:sz w:val="28"/>
          <w:szCs w:val="28"/>
        </w:rPr>
        <w:t>Тип</w:t>
      </w:r>
      <w:r w:rsidR="00E05C4E" w:rsidRPr="00FC28A3">
        <w:rPr>
          <w:rStyle w:val="apple-converted-space"/>
          <w:b/>
          <w:color w:val="111111"/>
          <w:sz w:val="28"/>
          <w:szCs w:val="28"/>
        </w:rPr>
        <w:t> </w:t>
      </w:r>
      <w:r w:rsidR="00E05C4E" w:rsidRPr="00FC28A3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E05C4E" w:rsidRPr="00FC28A3">
        <w:rPr>
          <w:color w:val="111111"/>
          <w:sz w:val="28"/>
          <w:szCs w:val="28"/>
        </w:rPr>
        <w:t>:</w:t>
      </w:r>
      <w:r w:rsidR="00E05C4E" w:rsidRPr="00E05C4E">
        <w:rPr>
          <w:color w:val="111111"/>
          <w:sz w:val="28"/>
          <w:szCs w:val="28"/>
        </w:rPr>
        <w:t xml:space="preserve"> краткосрочный</w:t>
      </w:r>
      <w:r w:rsidR="00E05C4E" w:rsidRPr="00E05C4E">
        <w:rPr>
          <w:rStyle w:val="apple-converted-space"/>
          <w:color w:val="111111"/>
          <w:sz w:val="28"/>
          <w:szCs w:val="28"/>
        </w:rPr>
        <w:t> </w:t>
      </w:r>
      <w:r w:rsidR="00FC28A3">
        <w:rPr>
          <w:i/>
          <w:iCs/>
          <w:color w:val="111111"/>
          <w:sz w:val="28"/>
          <w:szCs w:val="28"/>
          <w:bdr w:val="none" w:sz="0" w:space="0" w:color="auto" w:frame="1"/>
        </w:rPr>
        <w:t>(с 29</w:t>
      </w:r>
      <w:r w:rsidR="00E05C4E" w:rsidRPr="00E05C4E">
        <w:rPr>
          <w:i/>
          <w:iCs/>
          <w:color w:val="111111"/>
          <w:sz w:val="28"/>
          <w:szCs w:val="28"/>
          <w:bdr w:val="none" w:sz="0" w:space="0" w:color="auto" w:frame="1"/>
        </w:rPr>
        <w:t>.04. по</w:t>
      </w:r>
      <w:r w:rsidR="00FC28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8.05.2019</w:t>
      </w:r>
      <w:r w:rsidR="00E05C4E" w:rsidRPr="00E05C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>Участники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05C4E">
        <w:rPr>
          <w:color w:val="111111"/>
          <w:sz w:val="28"/>
          <w:szCs w:val="28"/>
        </w:rPr>
        <w:t>: дети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P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подготовительной </w:t>
      </w:r>
      <w:proofErr w:type="spellStart"/>
      <w:r w:rsidRP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proofErr w:type="gramStart"/>
      <w:r w:rsid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,в</w:t>
      </w:r>
      <w:proofErr w:type="gramEnd"/>
      <w:r w:rsid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оспитатели</w:t>
      </w:r>
      <w:proofErr w:type="spellEnd"/>
      <w:r w:rsid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E05C4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05C4E">
        <w:rPr>
          <w:color w:val="111111"/>
          <w:sz w:val="28"/>
          <w:szCs w:val="28"/>
        </w:rPr>
        <w:t>муз. работник.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>Актуальность</w:t>
      </w:r>
      <w:r w:rsidRPr="00FC28A3">
        <w:rPr>
          <w:rStyle w:val="apple-converted-space"/>
          <w:b/>
          <w:color w:val="111111"/>
          <w:sz w:val="28"/>
          <w:szCs w:val="28"/>
        </w:rPr>
        <w:t> </w:t>
      </w: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05C4E">
        <w:rPr>
          <w:color w:val="111111"/>
          <w:sz w:val="28"/>
          <w:szCs w:val="28"/>
        </w:rPr>
        <w:t>: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 xml:space="preserve"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</w:t>
      </w:r>
      <w:proofErr w:type="gramStart"/>
      <w:r w:rsidRPr="00E05C4E">
        <w:rPr>
          <w:color w:val="111111"/>
          <w:sz w:val="28"/>
          <w:szCs w:val="28"/>
        </w:rPr>
        <w:t>быть</w:t>
      </w:r>
      <w:proofErr w:type="gramEnd"/>
      <w:r w:rsidRPr="00E05C4E">
        <w:rPr>
          <w:color w:val="111111"/>
          <w:sz w:val="28"/>
          <w:szCs w:val="28"/>
        </w:rPr>
        <w:t xml:space="preserve"> сформированы элементы гражданственности, патриотизма. 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>Цель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B02AC0">
        <w:rPr>
          <w:color w:val="111111"/>
          <w:sz w:val="28"/>
          <w:szCs w:val="28"/>
        </w:rPr>
        <w:t>: В</w:t>
      </w:r>
      <w:r w:rsidRPr="00E05C4E">
        <w:rPr>
          <w:color w:val="111111"/>
          <w:sz w:val="28"/>
          <w:szCs w:val="28"/>
        </w:rPr>
        <w:t>оспитание у детей патриотизма, чувство гордости за подвиг народа в Великой Отечественной войне.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5C4E">
        <w:rPr>
          <w:color w:val="111111"/>
          <w:sz w:val="28"/>
          <w:szCs w:val="28"/>
        </w:rPr>
        <w:t>: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>1. Расширить и обогатить знания детей о Великой Отечественной войне.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>2. Развивать у детей речь, воображение, мышление, коллективизм.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>3. Воспитывать чувство гражданственности,</w:t>
      </w:r>
      <w:r w:rsidR="00B02AC0">
        <w:rPr>
          <w:color w:val="111111"/>
          <w:sz w:val="28"/>
          <w:szCs w:val="28"/>
        </w:rPr>
        <w:t xml:space="preserve"> </w:t>
      </w:r>
      <w:r w:rsidRPr="00E05C4E">
        <w:rPr>
          <w:color w:val="111111"/>
          <w:sz w:val="28"/>
          <w:szCs w:val="28"/>
        </w:rPr>
        <w:t>гордость и ответственность за свою Родину.</w:t>
      </w:r>
    </w:p>
    <w:p w:rsidR="00E05C4E" w:rsidRPr="00FC28A3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FC28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1.Рассм</w:t>
      </w:r>
      <w:r w:rsidR="00B02AC0">
        <w:rPr>
          <w:rFonts w:ascii="Times New Roman" w:hAnsi="Times New Roman" w:cs="Times New Roman"/>
          <w:sz w:val="28"/>
          <w:szCs w:val="28"/>
        </w:rPr>
        <w:t>атривание иллюстраций о войне, Д</w:t>
      </w:r>
      <w:r w:rsidRPr="00E05C4E">
        <w:rPr>
          <w:rFonts w:ascii="Times New Roman" w:hAnsi="Times New Roman" w:cs="Times New Roman"/>
          <w:sz w:val="28"/>
          <w:szCs w:val="28"/>
        </w:rPr>
        <w:t>не Победы.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2.Чтение художественных произведений о Великой Отечественной войне, слушание военных песен, вальсов, заучивание стихов и песен.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3.Подготовка литературно-музыкального досуга «9 Мая».</w:t>
      </w:r>
    </w:p>
    <w:p w:rsidR="00E05C4E" w:rsidRPr="00FC28A3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FC28A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1 этап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 Выявление первоначальных знаний детей о войне, о празднике победы.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2. Информация родителей о предстоящем проекте.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3. Подбор литературы, презентаций, фотографий, плакатов.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2 этап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 Проведение НОД, бесед о ВОВ, победе в войне.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2. Привлечение родителей к участию в проекте.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3. Организация сюжетно - ролевых, дидактических и подвижных игр.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lastRenderedPageBreak/>
        <w:t xml:space="preserve">3 этап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 Организация выставки работ ко Дню Победы (совместная работа детей и родителей)</w:t>
      </w:r>
    </w:p>
    <w:p w:rsidR="00E05C4E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C4E" w:rsidRPr="00E05C4E">
        <w:rPr>
          <w:rFonts w:ascii="Times New Roman" w:hAnsi="Times New Roman" w:cs="Times New Roman"/>
          <w:sz w:val="28"/>
          <w:szCs w:val="28"/>
        </w:rPr>
        <w:t>. Литературно-музыкальный досуг «9 Мая».</w:t>
      </w:r>
    </w:p>
    <w:p w:rsidR="00E05C4E" w:rsidRPr="00FC28A3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FC28A3">
        <w:rPr>
          <w:rFonts w:ascii="Times New Roman" w:hAnsi="Times New Roman" w:cs="Times New Roman"/>
          <w:b/>
          <w:sz w:val="28"/>
          <w:szCs w:val="28"/>
        </w:rPr>
        <w:t>Формы проведения проекта:</w:t>
      </w:r>
    </w:p>
    <w:p w:rsidR="00E05C4E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C4E" w:rsidRPr="00E05C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28A3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8A3">
        <w:rPr>
          <w:rFonts w:ascii="Times New Roman" w:hAnsi="Times New Roman" w:cs="Times New Roman"/>
          <w:sz w:val="28"/>
          <w:szCs w:val="28"/>
        </w:rPr>
        <w:t>«Великая Отечественная война»</w:t>
      </w:r>
    </w:p>
    <w:p w:rsidR="00FC28A3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28A3">
        <w:rPr>
          <w:rFonts w:ascii="Times New Roman" w:hAnsi="Times New Roman" w:cs="Times New Roman"/>
          <w:sz w:val="28"/>
          <w:szCs w:val="28"/>
        </w:rPr>
        <w:t>«Они сражались за Родину»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</w:p>
    <w:p w:rsidR="00E05C4E" w:rsidRPr="001A72A6" w:rsidRDefault="00E05C4E" w:rsidP="00FC28A3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Знакомств</w:t>
      </w:r>
      <w:r w:rsidR="00FC28A3" w:rsidRPr="001A72A6">
        <w:rPr>
          <w:rFonts w:ascii="Times New Roman" w:hAnsi="Times New Roman" w:cs="Times New Roman"/>
          <w:b/>
          <w:sz w:val="28"/>
          <w:szCs w:val="28"/>
        </w:rPr>
        <w:t>о с художественной литературой:</w:t>
      </w:r>
    </w:p>
    <w:p w:rsidR="00FC28A3" w:rsidRDefault="00FC28A3" w:rsidP="00FC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C4E" w:rsidRPr="00E05C4E">
        <w:rPr>
          <w:rFonts w:ascii="Times New Roman" w:hAnsi="Times New Roman" w:cs="Times New Roman"/>
          <w:sz w:val="28"/>
          <w:szCs w:val="28"/>
        </w:rPr>
        <w:t xml:space="preserve">А. Митяев «Землянка»; </w:t>
      </w:r>
    </w:p>
    <w:p w:rsidR="00FC28A3" w:rsidRPr="00FC28A3" w:rsidRDefault="00FC28A3" w:rsidP="00FC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28A3">
        <w:rPr>
          <w:rFonts w:ascii="Times New Roman" w:hAnsi="Times New Roman" w:cs="Times New Roman"/>
          <w:sz w:val="28"/>
          <w:szCs w:val="28"/>
        </w:rPr>
        <w:t>Сергей Алексеев, Сто рассказов о войне</w:t>
      </w:r>
    </w:p>
    <w:p w:rsidR="00FC28A3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 xml:space="preserve">Прослушивание </w:t>
      </w:r>
      <w:r w:rsidR="001A72A6" w:rsidRPr="001A72A6">
        <w:rPr>
          <w:rFonts w:ascii="Times New Roman" w:hAnsi="Times New Roman" w:cs="Times New Roman"/>
          <w:b/>
          <w:sz w:val="28"/>
          <w:szCs w:val="28"/>
        </w:rPr>
        <w:t xml:space="preserve">и заучивание </w:t>
      </w:r>
      <w:r w:rsidRPr="001A72A6">
        <w:rPr>
          <w:rFonts w:ascii="Times New Roman" w:hAnsi="Times New Roman" w:cs="Times New Roman"/>
          <w:b/>
          <w:sz w:val="28"/>
          <w:szCs w:val="28"/>
        </w:rPr>
        <w:t xml:space="preserve">музыкальных произведений: </w:t>
      </w:r>
    </w:p>
    <w:p w:rsidR="00FC28A3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«Священная война», </w:t>
      </w:r>
      <w:r w:rsidR="00FC28A3">
        <w:rPr>
          <w:rFonts w:ascii="Times New Roman" w:hAnsi="Times New Roman" w:cs="Times New Roman"/>
          <w:sz w:val="28"/>
          <w:szCs w:val="28"/>
        </w:rPr>
        <w:t>«Умывает красно солнышко»,</w:t>
      </w:r>
      <w:r w:rsidR="001A72A6">
        <w:rPr>
          <w:rFonts w:ascii="Times New Roman" w:hAnsi="Times New Roman" w:cs="Times New Roman"/>
          <w:sz w:val="28"/>
          <w:szCs w:val="28"/>
        </w:rPr>
        <w:t xml:space="preserve"> «Махнем не глядя…»</w:t>
      </w:r>
    </w:p>
    <w:p w:rsidR="00FC28A3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победы», «</w:t>
      </w:r>
      <w:r w:rsidRPr="00FC28A3">
        <w:rPr>
          <w:rFonts w:ascii="Times New Roman" w:hAnsi="Times New Roman" w:cs="Times New Roman"/>
          <w:sz w:val="28"/>
          <w:szCs w:val="28"/>
        </w:rPr>
        <w:t>Журавли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2A6">
        <w:rPr>
          <w:rFonts w:ascii="Times New Roman" w:hAnsi="Times New Roman" w:cs="Times New Roman"/>
          <w:sz w:val="28"/>
          <w:szCs w:val="28"/>
        </w:rPr>
        <w:t xml:space="preserve">, </w:t>
      </w:r>
      <w:r w:rsidR="001A72A6" w:rsidRPr="001A72A6">
        <w:rPr>
          <w:rFonts w:ascii="Times New Roman" w:hAnsi="Times New Roman" w:cs="Times New Roman"/>
          <w:b/>
          <w:sz w:val="28"/>
          <w:szCs w:val="28"/>
        </w:rPr>
        <w:t>«Орлята учатся летать»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2A6"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 w:rsidRPr="001A72A6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1A72A6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 «Какие рода войск мы знаем?» </w:t>
      </w:r>
    </w:p>
    <w:p w:rsidR="00E05C4E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«Кому что для службы нужно?» </w:t>
      </w:r>
    </w:p>
    <w:p w:rsidR="001A72A6" w:rsidRPr="00E05C4E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>«Что лежит у солдата в вещевом мешке?»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«Чья форма».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•«Что изменилось».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Сюжетно-ролевые игры: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•«Мы военные», 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•«Попади в цель»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lastRenderedPageBreak/>
        <w:t>Цель: продолжать учить сочетать замах с броском при метании. Соблюдать очередность в игре.</w:t>
      </w:r>
    </w:p>
    <w:p w:rsid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НОД:</w:t>
      </w:r>
    </w:p>
    <w:p w:rsidR="001A72A6" w:rsidRPr="001A72A6" w:rsidRDefault="001A72A6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 Аппликация  </w:t>
      </w:r>
      <w:r w:rsidR="001A72A6" w:rsidRPr="001A72A6">
        <w:rPr>
          <w:rFonts w:ascii="Times New Roman" w:hAnsi="Times New Roman" w:cs="Times New Roman"/>
          <w:sz w:val="28"/>
          <w:szCs w:val="28"/>
        </w:rPr>
        <w:t>«Голубь мира» Цель: изготовление голубя – символа мира, добра и благополучия из бумаги</w:t>
      </w:r>
    </w:p>
    <w:p w:rsidR="001A72A6" w:rsidRDefault="001A72A6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1A72A6" w:rsidRDefault="001A72A6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Познание (формирование целостной картины мира).</w:t>
      </w:r>
    </w:p>
    <w:p w:rsidR="001A72A6" w:rsidRPr="001A72A6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 «Мы этой памяти верны»</w:t>
      </w:r>
    </w:p>
    <w:p w:rsidR="001A72A6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Цель: знакомство детей с героическими страницами истории России.  </w:t>
      </w:r>
    </w:p>
    <w:p w:rsidR="001A72A6" w:rsidRPr="00722876" w:rsidRDefault="001A72A6" w:rsidP="001A72A6">
      <w:pPr>
        <w:rPr>
          <w:rFonts w:ascii="Times New Roman" w:hAnsi="Times New Roman" w:cs="Times New Roman"/>
          <w:b/>
          <w:sz w:val="28"/>
          <w:szCs w:val="28"/>
        </w:rPr>
      </w:pPr>
      <w:r w:rsidRPr="00722876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="00722876" w:rsidRPr="0072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76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722876" w:rsidRPr="00722876" w:rsidRDefault="00722876" w:rsidP="00722876">
      <w:pPr>
        <w:rPr>
          <w:rFonts w:ascii="Times New Roman" w:hAnsi="Times New Roman" w:cs="Times New Roman"/>
          <w:sz w:val="28"/>
          <w:szCs w:val="28"/>
        </w:rPr>
      </w:pPr>
      <w:r w:rsidRPr="00722876">
        <w:rPr>
          <w:rFonts w:ascii="Times New Roman" w:hAnsi="Times New Roman" w:cs="Times New Roman"/>
          <w:sz w:val="28"/>
          <w:szCs w:val="28"/>
        </w:rPr>
        <w:t xml:space="preserve">Развитие речи. Тема: Заучивание стихотворения </w:t>
      </w:r>
      <w:proofErr w:type="spellStart"/>
      <w:r w:rsidRPr="00722876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Pr="00722876">
        <w:rPr>
          <w:rFonts w:ascii="Times New Roman" w:hAnsi="Times New Roman" w:cs="Times New Roman"/>
          <w:sz w:val="28"/>
          <w:szCs w:val="28"/>
        </w:rPr>
        <w:t xml:space="preserve"> «Родина»</w:t>
      </w:r>
    </w:p>
    <w:p w:rsidR="00722876" w:rsidRDefault="00722876" w:rsidP="00722876">
      <w:pPr>
        <w:rPr>
          <w:rFonts w:ascii="Times New Roman" w:hAnsi="Times New Roman" w:cs="Times New Roman"/>
          <w:sz w:val="28"/>
          <w:szCs w:val="28"/>
        </w:rPr>
      </w:pPr>
      <w:r w:rsidRPr="00722876">
        <w:rPr>
          <w:rFonts w:ascii="Times New Roman" w:hAnsi="Times New Roman" w:cs="Times New Roman"/>
          <w:sz w:val="28"/>
          <w:szCs w:val="28"/>
        </w:rPr>
        <w:t xml:space="preserve">Цель. Научить детей запоминать стихотворение </w:t>
      </w:r>
      <w:proofErr w:type="spellStart"/>
      <w:r w:rsidRPr="00722876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Pr="00722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2876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Pr="00722876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228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22876">
        <w:rPr>
          <w:rFonts w:ascii="Times New Roman" w:hAnsi="Times New Roman" w:cs="Times New Roman"/>
          <w:sz w:val="28"/>
          <w:szCs w:val="28"/>
        </w:rPr>
        <w:t xml:space="preserve"> схемам-рисункам.</w:t>
      </w:r>
    </w:p>
    <w:p w:rsidR="00722876" w:rsidRDefault="00722876" w:rsidP="0072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«У обелиска», Владимир Орлов «</w:t>
      </w:r>
      <w:r w:rsidRPr="00722876">
        <w:rPr>
          <w:rFonts w:ascii="Times New Roman" w:hAnsi="Times New Roman" w:cs="Times New Roman"/>
          <w:sz w:val="28"/>
          <w:szCs w:val="28"/>
        </w:rPr>
        <w:t>Я узнал, что у меня есть огромная семья ...</w:t>
      </w:r>
      <w:r>
        <w:rPr>
          <w:rFonts w:ascii="Times New Roman" w:hAnsi="Times New Roman" w:cs="Times New Roman"/>
          <w:sz w:val="28"/>
          <w:szCs w:val="28"/>
        </w:rPr>
        <w:t>»  «Спасибо вам, отцы и деды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E05C4E" w:rsidRPr="00722876" w:rsidRDefault="00E05C4E" w:rsidP="001A72A6">
      <w:pPr>
        <w:rPr>
          <w:rFonts w:ascii="Times New Roman" w:hAnsi="Times New Roman" w:cs="Times New Roman"/>
          <w:b/>
          <w:sz w:val="28"/>
          <w:szCs w:val="28"/>
        </w:rPr>
      </w:pPr>
      <w:r w:rsidRPr="00722876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722876" w:rsidRDefault="00722876" w:rsidP="00E05C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«9 мая»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Оформление папки-передвижки «9 Мая».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•Выставка поделок (совместно с родителями)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•Литературно-музыкальный досуг «9 Мая».</w:t>
      </w:r>
    </w:p>
    <w:p w:rsidR="00C328FD" w:rsidRPr="00E05C4E" w:rsidRDefault="00C328FD" w:rsidP="00E05C4E">
      <w:pPr>
        <w:rPr>
          <w:rFonts w:ascii="Times New Roman" w:hAnsi="Times New Roman" w:cs="Times New Roman"/>
          <w:sz w:val="28"/>
          <w:szCs w:val="28"/>
        </w:rPr>
      </w:pPr>
    </w:p>
    <w:sectPr w:rsidR="00C328FD" w:rsidRPr="00E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2CC"/>
    <w:multiLevelType w:val="hybridMultilevel"/>
    <w:tmpl w:val="6204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E"/>
    <w:rsid w:val="001A72A6"/>
    <w:rsid w:val="00722876"/>
    <w:rsid w:val="00B02AC0"/>
    <w:rsid w:val="00C328FD"/>
    <w:rsid w:val="00E05C4E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4E"/>
    <w:rPr>
      <w:b/>
      <w:bCs/>
    </w:rPr>
  </w:style>
  <w:style w:type="character" w:customStyle="1" w:styleId="apple-converted-space">
    <w:name w:val="apple-converted-space"/>
    <w:basedOn w:val="a0"/>
    <w:rsid w:val="00E05C4E"/>
  </w:style>
  <w:style w:type="paragraph" w:styleId="a5">
    <w:name w:val="List Paragraph"/>
    <w:basedOn w:val="a"/>
    <w:uiPriority w:val="34"/>
    <w:qFormat/>
    <w:rsid w:val="00FC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4E"/>
    <w:rPr>
      <w:b/>
      <w:bCs/>
    </w:rPr>
  </w:style>
  <w:style w:type="character" w:customStyle="1" w:styleId="apple-converted-space">
    <w:name w:val="apple-converted-space"/>
    <w:basedOn w:val="a0"/>
    <w:rsid w:val="00E05C4E"/>
  </w:style>
  <w:style w:type="paragraph" w:styleId="a5">
    <w:name w:val="List Paragraph"/>
    <w:basedOn w:val="a"/>
    <w:uiPriority w:val="34"/>
    <w:qFormat/>
    <w:rsid w:val="00FC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2019-04-28T13:17:00Z</dcterms:created>
  <dcterms:modified xsi:type="dcterms:W3CDTF">2020-02-27T10:51:00Z</dcterms:modified>
</cp:coreProperties>
</file>